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2A" w:rsidRDefault="00D34097" w:rsidP="00F06FEC">
      <w:pPr>
        <w:rPr>
          <w:noProof/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-586739</wp:posOffset>
            </wp:positionV>
            <wp:extent cx="7284085" cy="10439400"/>
            <wp:effectExtent l="247650" t="228600" r="221615" b="20955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085" cy="104394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A44FAC">
        <w:rPr>
          <w:noProof/>
          <w:color w:val="000080"/>
        </w:rPr>
        <w:t>Его ро</w:t>
      </w:r>
    </w:p>
    <w:p w:rsidR="00D3012A" w:rsidRDefault="00D3012A" w:rsidP="00F06FEC">
      <w:pPr>
        <w:rPr>
          <w:noProof/>
          <w:color w:val="000080"/>
        </w:rPr>
      </w:pPr>
    </w:p>
    <w:p w:rsidR="00F06FEC" w:rsidRPr="003B1823" w:rsidRDefault="00F06FEC" w:rsidP="00F06FEC">
      <w:pPr>
        <w:rPr>
          <w:color w:val="000080"/>
        </w:rPr>
      </w:pPr>
    </w:p>
    <w:p w:rsidR="00F06FEC" w:rsidRPr="003B1823" w:rsidRDefault="00D3012A" w:rsidP="00F06FEC">
      <w:pPr>
        <w:rPr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133350</wp:posOffset>
            </wp:positionV>
            <wp:extent cx="1981200" cy="504825"/>
            <wp:effectExtent l="19050" t="0" r="0" b="0"/>
            <wp:wrapNone/>
            <wp:docPr id="7" name="Рисунок 1" descr="ÐÐÐ ÐÑÐ¾ÑÐµÑÑÐ¸Ð¾Ð½Ð°Ð», ÐÑÑÐ¾ÑÐ¸Ð°ÑÐ¸Ñ Ð¾Ð±ÑÐ°Ð·Ð¾Ð²Ð°ÑÐµÐ»ÑÐ½ÑÑ Ð¾ÑÐ³Ð°Ð½Ð¸Ð·Ð°Ñ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ÐÐ ÐÑÐ¾ÑÐµÑÑÐ¸Ð¾Ð½Ð°Ð», ÐÑÑÐ¾ÑÐ¸Ð°ÑÐ¸Ñ Ð¾Ð±ÑÐ°Ð·Ð¾Ð²Ð°ÑÐµÐ»ÑÐ½ÑÑ Ð¾ÑÐ³Ð°Ð½Ð¸Ð·Ð°ÑÐ¸Ð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FEC" w:rsidRDefault="00003A61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ab/>
      </w:r>
    </w:p>
    <w:p w:rsidR="00003A61" w:rsidRDefault="00003A61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D3012A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noProof/>
          <w:color w:val="000080"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1624965</wp:posOffset>
            </wp:positionH>
            <wp:positionV relativeFrom="margin">
              <wp:posOffset>1165860</wp:posOffset>
            </wp:positionV>
            <wp:extent cx="2514600" cy="638175"/>
            <wp:effectExtent l="19050" t="0" r="0" b="0"/>
            <wp:wrapSquare wrapText="bothSides"/>
            <wp:docPr id="9" name="Рисунок 0" descr="логотип колледжа - новы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колледжа - новый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D3012A" w:rsidRPr="00A44FAC" w:rsidRDefault="00D3012A" w:rsidP="00F06FEC">
      <w:pPr>
        <w:jc w:val="center"/>
        <w:rPr>
          <w:b/>
          <w:color w:val="FF0000"/>
          <w:sz w:val="26"/>
          <w:szCs w:val="26"/>
        </w:rPr>
      </w:pPr>
    </w:p>
    <w:p w:rsidR="00F06FEC" w:rsidRPr="003B1823" w:rsidRDefault="00983254" w:rsidP="00D3012A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Государственное профессиональное</w:t>
      </w:r>
    </w:p>
    <w:p w:rsidR="00F06FEC" w:rsidRPr="003B1823" w:rsidRDefault="00983254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образовательное</w:t>
      </w:r>
      <w:r w:rsidR="00F06FEC" w:rsidRPr="003B1823">
        <w:rPr>
          <w:b/>
          <w:color w:val="000080"/>
          <w:sz w:val="26"/>
          <w:szCs w:val="26"/>
        </w:rPr>
        <w:t xml:space="preserve"> </w:t>
      </w:r>
      <w:r>
        <w:rPr>
          <w:b/>
          <w:color w:val="000080"/>
          <w:sz w:val="26"/>
          <w:szCs w:val="26"/>
        </w:rPr>
        <w:t>учреждение</w:t>
      </w:r>
      <w:r w:rsidR="00F06FEC" w:rsidRPr="003B1823">
        <w:rPr>
          <w:b/>
          <w:color w:val="000080"/>
          <w:sz w:val="26"/>
          <w:szCs w:val="26"/>
        </w:rPr>
        <w:t xml:space="preserve"> </w:t>
      </w:r>
    </w:p>
    <w:p w:rsidR="00F06FEC" w:rsidRPr="003B1823" w:rsidRDefault="00F06FEC" w:rsidP="00F06FEC">
      <w:pPr>
        <w:jc w:val="center"/>
        <w:rPr>
          <w:b/>
          <w:color w:val="000080"/>
          <w:sz w:val="26"/>
          <w:szCs w:val="26"/>
        </w:rPr>
      </w:pPr>
      <w:r w:rsidRPr="003B1823">
        <w:rPr>
          <w:b/>
          <w:color w:val="000080"/>
          <w:sz w:val="26"/>
          <w:szCs w:val="26"/>
        </w:rPr>
        <w:t xml:space="preserve"> Тульской области </w:t>
      </w:r>
    </w:p>
    <w:p w:rsidR="00F06FEC" w:rsidRPr="00387150" w:rsidRDefault="00F06FEC" w:rsidP="00387150">
      <w:pPr>
        <w:jc w:val="center"/>
        <w:rPr>
          <w:b/>
          <w:color w:val="000080"/>
          <w:sz w:val="26"/>
          <w:szCs w:val="26"/>
        </w:rPr>
      </w:pPr>
      <w:r w:rsidRPr="003B1823">
        <w:rPr>
          <w:b/>
          <w:color w:val="000080"/>
          <w:sz w:val="26"/>
          <w:szCs w:val="26"/>
        </w:rPr>
        <w:t>«Тульский колледж профессиональных технологий и сервиса»</w:t>
      </w:r>
    </w:p>
    <w:p w:rsidR="00D3012A" w:rsidRDefault="00D3012A" w:rsidP="00D3012A">
      <w:pPr>
        <w:jc w:val="center"/>
        <w:rPr>
          <w:rFonts w:ascii="Monotype Corsiva" w:hAnsi="Monotype Corsiva"/>
          <w:b/>
          <w:bCs/>
          <w:color w:val="000080"/>
          <w:sz w:val="96"/>
          <w:szCs w:val="96"/>
        </w:rPr>
      </w:pPr>
    </w:p>
    <w:p w:rsidR="00F06FEC" w:rsidRPr="0043618D" w:rsidRDefault="00FD502E" w:rsidP="00D3012A">
      <w:pPr>
        <w:jc w:val="center"/>
        <w:rPr>
          <w:rFonts w:ascii="Monotype Corsiva" w:hAnsi="Monotype Corsiva"/>
          <w:b/>
          <w:bCs/>
          <w:color w:val="0033CC"/>
          <w:sz w:val="96"/>
          <w:szCs w:val="96"/>
        </w:rPr>
      </w:pPr>
      <w:r>
        <w:rPr>
          <w:rFonts w:ascii="Monotype Corsiva" w:hAnsi="Monotype Corsiva"/>
          <w:b/>
          <w:bCs/>
          <w:color w:val="0033CC"/>
          <w:sz w:val="96"/>
          <w:szCs w:val="96"/>
        </w:rPr>
        <w:t>Диплом</w:t>
      </w:r>
    </w:p>
    <w:p w:rsidR="00F06FEC" w:rsidRPr="00105A99" w:rsidRDefault="00CD757D" w:rsidP="00F06FEC">
      <w:pPr>
        <w:jc w:val="center"/>
        <w:rPr>
          <w:b/>
          <w:bCs/>
          <w:color w:val="0033CC"/>
          <w:sz w:val="28"/>
          <w:szCs w:val="28"/>
        </w:rPr>
      </w:pPr>
      <w:r>
        <w:rPr>
          <w:b/>
          <w:bCs/>
          <w:color w:val="0033CC"/>
          <w:sz w:val="28"/>
          <w:szCs w:val="28"/>
        </w:rPr>
        <w:t>Награждае</w:t>
      </w:r>
      <w:r w:rsidR="00FD502E" w:rsidRPr="00105A99">
        <w:rPr>
          <w:b/>
          <w:bCs/>
          <w:color w:val="0033CC"/>
          <w:sz w:val="28"/>
          <w:szCs w:val="28"/>
        </w:rPr>
        <w:t>тся</w:t>
      </w:r>
    </w:p>
    <w:p w:rsidR="00870EC8" w:rsidRPr="002666AD" w:rsidRDefault="002D6740" w:rsidP="002666AD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proofErr w:type="spellStart"/>
      <w:r>
        <w:rPr>
          <w:color w:val="0033CC"/>
          <w:sz w:val="32"/>
          <w:szCs w:val="32"/>
        </w:rPr>
        <w:t>Кажиева</w:t>
      </w:r>
      <w:proofErr w:type="spellEnd"/>
      <w:r>
        <w:rPr>
          <w:color w:val="0033CC"/>
          <w:sz w:val="32"/>
          <w:szCs w:val="32"/>
        </w:rPr>
        <w:t xml:space="preserve"> Динара </w:t>
      </w:r>
      <w:proofErr w:type="spellStart"/>
      <w:r>
        <w:rPr>
          <w:color w:val="0033CC"/>
          <w:sz w:val="32"/>
          <w:szCs w:val="32"/>
        </w:rPr>
        <w:t>Симбаевна</w:t>
      </w:r>
      <w:proofErr w:type="spellEnd"/>
      <w:r w:rsidR="00870EC8">
        <w:rPr>
          <w:color w:val="0033CC"/>
          <w:sz w:val="32"/>
          <w:szCs w:val="32"/>
        </w:rPr>
        <w:t>,</w:t>
      </w:r>
    </w:p>
    <w:p w:rsidR="00614879" w:rsidRPr="000B6885" w:rsidRDefault="00655BA6" w:rsidP="00983254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proofErr w:type="gramStart"/>
      <w:r>
        <w:rPr>
          <w:bCs w:val="0"/>
          <w:color w:val="0033CC"/>
          <w:sz w:val="28"/>
          <w:szCs w:val="28"/>
        </w:rPr>
        <w:t>занявшая</w:t>
      </w:r>
      <w:proofErr w:type="gramEnd"/>
      <w:r>
        <w:rPr>
          <w:bCs w:val="0"/>
          <w:color w:val="0033CC"/>
          <w:sz w:val="28"/>
          <w:szCs w:val="28"/>
        </w:rPr>
        <w:t xml:space="preserve"> </w:t>
      </w:r>
      <w:r w:rsidR="002666AD">
        <w:rPr>
          <w:bCs w:val="0"/>
          <w:color w:val="0033CC"/>
          <w:sz w:val="28"/>
          <w:szCs w:val="28"/>
        </w:rPr>
        <w:t xml:space="preserve"> </w:t>
      </w:r>
      <w:r w:rsidR="002D6740">
        <w:rPr>
          <w:bCs w:val="0"/>
          <w:color w:val="0033CC"/>
          <w:sz w:val="28"/>
          <w:szCs w:val="28"/>
        </w:rPr>
        <w:t xml:space="preserve">3 </w:t>
      </w:r>
      <w:r w:rsidR="00FD502E" w:rsidRPr="000B6885">
        <w:rPr>
          <w:bCs w:val="0"/>
          <w:color w:val="0033CC"/>
          <w:sz w:val="28"/>
          <w:szCs w:val="28"/>
        </w:rPr>
        <w:t xml:space="preserve">место </w:t>
      </w:r>
      <w:r w:rsidR="00AA3FE4" w:rsidRPr="000B6885">
        <w:rPr>
          <w:bCs w:val="0"/>
          <w:color w:val="0033CC"/>
          <w:sz w:val="28"/>
          <w:szCs w:val="28"/>
        </w:rPr>
        <w:t xml:space="preserve"> </w:t>
      </w:r>
    </w:p>
    <w:p w:rsidR="00E53E7A" w:rsidRDefault="00983254" w:rsidP="00FD502E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 w:rsidRPr="000B6885">
        <w:rPr>
          <w:bCs w:val="0"/>
          <w:color w:val="0033CC"/>
          <w:sz w:val="28"/>
          <w:szCs w:val="28"/>
        </w:rPr>
        <w:t>в общероссийском заочном конкурсе</w:t>
      </w:r>
    </w:p>
    <w:p w:rsidR="00BC0BA7" w:rsidRDefault="004643D2" w:rsidP="0015191F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 xml:space="preserve"> «Мой бессмертный полк</w:t>
      </w:r>
      <w:r w:rsidR="00E53E7A">
        <w:rPr>
          <w:bCs w:val="0"/>
          <w:color w:val="0033CC"/>
          <w:sz w:val="28"/>
          <w:szCs w:val="28"/>
        </w:rPr>
        <w:t xml:space="preserve">» </w:t>
      </w:r>
    </w:p>
    <w:p w:rsidR="004643D2" w:rsidRPr="00DC292B" w:rsidRDefault="004643D2" w:rsidP="004643D2">
      <w:pPr>
        <w:jc w:val="center"/>
        <w:rPr>
          <w:b/>
          <w:color w:val="0033CC"/>
          <w:sz w:val="20"/>
          <w:szCs w:val="20"/>
        </w:rPr>
      </w:pPr>
      <w:r w:rsidRPr="00DC292B">
        <w:rPr>
          <w:b/>
          <w:color w:val="0033CC"/>
          <w:sz w:val="20"/>
          <w:szCs w:val="20"/>
        </w:rPr>
        <w:t>(к 75-летию Победы над фашистскими захватчиками в Великой Отечественной войне, к 40-летию ввода советских войск в Афганистан и 25-летию начала 1-й Чеченской войны)</w:t>
      </w:r>
    </w:p>
    <w:p w:rsidR="00BC0BA7" w:rsidRPr="002D6740" w:rsidRDefault="002D6740" w:rsidP="002D6740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 xml:space="preserve"> с выразительным чтением стихотворения </w:t>
      </w:r>
      <w:proofErr w:type="spellStart"/>
      <w:r>
        <w:rPr>
          <w:bCs w:val="0"/>
          <w:color w:val="0033CC"/>
          <w:sz w:val="28"/>
          <w:szCs w:val="28"/>
        </w:rPr>
        <w:t>Мусы</w:t>
      </w:r>
      <w:proofErr w:type="spellEnd"/>
      <w:r>
        <w:rPr>
          <w:bCs w:val="0"/>
          <w:color w:val="0033CC"/>
          <w:sz w:val="28"/>
          <w:szCs w:val="28"/>
        </w:rPr>
        <w:t xml:space="preserve"> </w:t>
      </w:r>
      <w:proofErr w:type="spellStart"/>
      <w:r>
        <w:rPr>
          <w:bCs w:val="0"/>
          <w:color w:val="0033CC"/>
          <w:sz w:val="28"/>
          <w:szCs w:val="28"/>
        </w:rPr>
        <w:t>Джалиля</w:t>
      </w:r>
      <w:proofErr w:type="spellEnd"/>
      <w:r>
        <w:rPr>
          <w:bCs w:val="0"/>
          <w:color w:val="0033CC"/>
          <w:sz w:val="28"/>
          <w:szCs w:val="28"/>
        </w:rPr>
        <w:t xml:space="preserve"> «Варварство» (видеоролик)</w:t>
      </w:r>
    </w:p>
    <w:p w:rsidR="00E53E7A" w:rsidRDefault="004643D2" w:rsidP="00C05A93">
      <w:pPr>
        <w:jc w:val="center"/>
        <w:rPr>
          <w:b/>
          <w:i/>
          <w:color w:val="0033CC"/>
        </w:rPr>
      </w:pPr>
      <w:r w:rsidRPr="004643D2">
        <w:rPr>
          <w:b/>
          <w:bCs/>
          <w:i/>
          <w:color w:val="0033CC"/>
          <w:sz w:val="28"/>
          <w:szCs w:val="28"/>
        </w:rPr>
        <w:t xml:space="preserve">в номинации </w:t>
      </w:r>
      <w:r w:rsidRPr="004643D2">
        <w:rPr>
          <w:b/>
          <w:i/>
          <w:color w:val="0033CC"/>
        </w:rPr>
        <w:t xml:space="preserve">«Он Москву отстоял в сорок первом, в сорок пятом шагал на Берлин…» </w:t>
      </w:r>
    </w:p>
    <w:p w:rsidR="00C05A93" w:rsidRPr="00C05A93" w:rsidRDefault="00C05A93" w:rsidP="00C05A93">
      <w:pPr>
        <w:jc w:val="center"/>
        <w:rPr>
          <w:b/>
          <w:i/>
          <w:color w:val="0033CC"/>
        </w:rPr>
      </w:pPr>
    </w:p>
    <w:p w:rsidR="00A5337C" w:rsidRDefault="00A5337C" w:rsidP="003B530C">
      <w:pPr>
        <w:jc w:val="center"/>
        <w:rPr>
          <w:b/>
          <w:bCs/>
          <w:color w:val="0033CC"/>
          <w:sz w:val="28"/>
          <w:szCs w:val="28"/>
          <w:shd w:val="clear" w:color="auto" w:fill="FFFFFF"/>
        </w:rPr>
      </w:pPr>
      <w:r>
        <w:rPr>
          <w:b/>
          <w:bCs/>
          <w:color w:val="0033CC"/>
          <w:sz w:val="28"/>
          <w:szCs w:val="28"/>
          <w:shd w:val="clear" w:color="auto" w:fill="FFFFFF"/>
        </w:rPr>
        <w:t xml:space="preserve"> </w:t>
      </w:r>
      <w:r w:rsidR="00CD757D">
        <w:rPr>
          <w:b/>
          <w:bCs/>
          <w:color w:val="0033CC"/>
          <w:sz w:val="28"/>
          <w:szCs w:val="28"/>
          <w:shd w:val="clear" w:color="auto" w:fill="FFFFFF"/>
        </w:rPr>
        <w:t>Нау</w:t>
      </w:r>
      <w:r w:rsidR="009D35DB">
        <w:rPr>
          <w:b/>
          <w:bCs/>
          <w:color w:val="0033CC"/>
          <w:sz w:val="28"/>
          <w:szCs w:val="28"/>
          <w:shd w:val="clear" w:color="auto" w:fill="FFFFFF"/>
        </w:rPr>
        <w:t>чн</w:t>
      </w:r>
      <w:r w:rsidR="001A7C4E">
        <w:rPr>
          <w:b/>
          <w:bCs/>
          <w:color w:val="0033CC"/>
          <w:sz w:val="28"/>
          <w:szCs w:val="28"/>
          <w:shd w:val="clear" w:color="auto" w:fill="FFFFFF"/>
        </w:rPr>
        <w:t>ый</w:t>
      </w:r>
      <w:r w:rsidR="00847FA2">
        <w:rPr>
          <w:b/>
          <w:bCs/>
          <w:color w:val="0033CC"/>
          <w:sz w:val="28"/>
          <w:szCs w:val="28"/>
          <w:shd w:val="clear" w:color="auto" w:fill="FFFFFF"/>
        </w:rPr>
        <w:t xml:space="preserve"> руков</w:t>
      </w:r>
      <w:r w:rsidR="001A7C4E">
        <w:rPr>
          <w:b/>
          <w:bCs/>
          <w:color w:val="0033CC"/>
          <w:sz w:val="28"/>
          <w:szCs w:val="28"/>
          <w:shd w:val="clear" w:color="auto" w:fill="FFFFFF"/>
        </w:rPr>
        <w:t>одитель</w:t>
      </w:r>
      <w:r w:rsidR="00276F83">
        <w:rPr>
          <w:b/>
          <w:bCs/>
          <w:color w:val="0033CC"/>
          <w:sz w:val="28"/>
          <w:szCs w:val="28"/>
          <w:shd w:val="clear" w:color="auto" w:fill="FFFFFF"/>
        </w:rPr>
        <w:t xml:space="preserve">: </w:t>
      </w:r>
      <w:r w:rsidR="00194135">
        <w:rPr>
          <w:b/>
          <w:bCs/>
          <w:color w:val="0033CC"/>
          <w:sz w:val="28"/>
          <w:szCs w:val="28"/>
          <w:shd w:val="clear" w:color="auto" w:fill="FFFFFF"/>
        </w:rPr>
        <w:t xml:space="preserve"> </w:t>
      </w:r>
      <w:proofErr w:type="spellStart"/>
      <w:r w:rsidR="00DC292B">
        <w:rPr>
          <w:b/>
          <w:bCs/>
          <w:color w:val="0033CC"/>
          <w:sz w:val="28"/>
          <w:szCs w:val="28"/>
          <w:shd w:val="clear" w:color="auto" w:fill="FFFFFF"/>
        </w:rPr>
        <w:t>Батицкая</w:t>
      </w:r>
      <w:proofErr w:type="spellEnd"/>
      <w:r w:rsidR="00DC292B">
        <w:rPr>
          <w:b/>
          <w:bCs/>
          <w:color w:val="0033CC"/>
          <w:sz w:val="28"/>
          <w:szCs w:val="28"/>
          <w:shd w:val="clear" w:color="auto" w:fill="FFFFFF"/>
        </w:rPr>
        <w:t xml:space="preserve"> Людмила Николаевна</w:t>
      </w:r>
    </w:p>
    <w:p w:rsidR="00C05A93" w:rsidRDefault="00C05A93" w:rsidP="00C05A93">
      <w:pPr>
        <w:rPr>
          <w:b/>
          <w:bCs/>
          <w:color w:val="0033CC"/>
          <w:sz w:val="28"/>
          <w:szCs w:val="28"/>
          <w:shd w:val="clear" w:color="auto" w:fill="FFFFFF"/>
        </w:rPr>
      </w:pPr>
    </w:p>
    <w:p w:rsidR="00A5337C" w:rsidRPr="004643D2" w:rsidRDefault="00276F83" w:rsidP="00C05A93">
      <w:pPr>
        <w:rPr>
          <w:b/>
          <w:bCs/>
          <w:color w:val="0033CC"/>
          <w:sz w:val="28"/>
          <w:szCs w:val="28"/>
          <w:shd w:val="clear" w:color="auto" w:fill="FFFFFF"/>
        </w:rPr>
      </w:pPr>
      <w:r>
        <w:rPr>
          <w:b/>
          <w:bCs/>
          <w:color w:val="0033CC"/>
          <w:sz w:val="28"/>
          <w:szCs w:val="28"/>
          <w:shd w:val="clear" w:color="auto" w:fill="FFFFFF"/>
        </w:rPr>
        <w:t xml:space="preserve">     </w:t>
      </w:r>
      <w:r w:rsidR="001A7C4E">
        <w:rPr>
          <w:b/>
          <w:bCs/>
          <w:color w:val="0033CC"/>
          <w:sz w:val="28"/>
          <w:szCs w:val="28"/>
          <w:shd w:val="clear" w:color="auto" w:fill="FFFFFF"/>
        </w:rPr>
        <w:t xml:space="preserve">                  </w:t>
      </w:r>
    </w:p>
    <w:p w:rsidR="00D169C6" w:rsidRDefault="00D169C6" w:rsidP="00F06FEC">
      <w:pPr>
        <w:tabs>
          <w:tab w:val="left" w:pos="2535"/>
        </w:tabs>
        <w:rPr>
          <w:b/>
          <w:bCs/>
          <w:color w:val="003399"/>
          <w:sz w:val="36"/>
          <w:szCs w:val="36"/>
        </w:rPr>
      </w:pPr>
    </w:p>
    <w:p w:rsidR="00F06FEC" w:rsidRPr="00D169C6" w:rsidRDefault="00D169C6" w:rsidP="00F06FEC">
      <w:pPr>
        <w:tabs>
          <w:tab w:val="left" w:pos="2535"/>
        </w:tabs>
        <w:rPr>
          <w:color w:val="000080"/>
        </w:rPr>
      </w:pPr>
      <w:r>
        <w:rPr>
          <w:b/>
          <w:bCs/>
          <w:color w:val="003399"/>
          <w:sz w:val="36"/>
          <w:szCs w:val="36"/>
        </w:rPr>
        <w:t xml:space="preserve">     </w:t>
      </w:r>
      <w:r w:rsidR="00F06FEC" w:rsidRPr="0043618D">
        <w:rPr>
          <w:b/>
          <w:bCs/>
          <w:color w:val="0033CC"/>
          <w:sz w:val="36"/>
          <w:szCs w:val="36"/>
        </w:rPr>
        <w:t>Директор ГПО</w:t>
      </w:r>
      <w:r w:rsidR="00924B75" w:rsidRPr="0043618D">
        <w:rPr>
          <w:b/>
          <w:bCs/>
          <w:color w:val="0033CC"/>
          <w:sz w:val="36"/>
          <w:szCs w:val="36"/>
        </w:rPr>
        <w:t>У</w:t>
      </w:r>
      <w:r w:rsidR="00F06FEC" w:rsidRPr="0043618D">
        <w:rPr>
          <w:b/>
          <w:bCs/>
          <w:color w:val="0033CC"/>
          <w:sz w:val="36"/>
          <w:szCs w:val="36"/>
        </w:rPr>
        <w:t xml:space="preserve"> ТО </w:t>
      </w:r>
    </w:p>
    <w:p w:rsidR="00F06FEC" w:rsidRDefault="00F06FEC" w:rsidP="00F06FEC">
      <w:pPr>
        <w:rPr>
          <w:b/>
          <w:bCs/>
          <w:color w:val="0033CC"/>
          <w:sz w:val="36"/>
          <w:szCs w:val="36"/>
        </w:rPr>
      </w:pPr>
      <w:r w:rsidRPr="0043618D">
        <w:rPr>
          <w:b/>
          <w:bCs/>
          <w:color w:val="0033CC"/>
          <w:sz w:val="36"/>
          <w:szCs w:val="36"/>
        </w:rPr>
        <w:t xml:space="preserve">    </w:t>
      </w:r>
      <w:r w:rsidR="002E5138" w:rsidRPr="0043618D">
        <w:rPr>
          <w:b/>
          <w:bCs/>
          <w:color w:val="0033CC"/>
          <w:sz w:val="36"/>
          <w:szCs w:val="36"/>
        </w:rPr>
        <w:t xml:space="preserve">  </w:t>
      </w:r>
      <w:r w:rsidRPr="0043618D">
        <w:rPr>
          <w:b/>
          <w:bCs/>
          <w:color w:val="0033CC"/>
          <w:sz w:val="36"/>
          <w:szCs w:val="36"/>
        </w:rPr>
        <w:t xml:space="preserve">«ТКПТС»                           </w:t>
      </w:r>
      <w:r w:rsidR="0018247C" w:rsidRPr="0018247C">
        <w:rPr>
          <w:b/>
          <w:bCs/>
          <w:noProof/>
          <w:color w:val="0033CC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-700405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618D">
        <w:rPr>
          <w:b/>
          <w:bCs/>
          <w:color w:val="0033CC"/>
          <w:sz w:val="36"/>
          <w:szCs w:val="36"/>
        </w:rPr>
        <w:t xml:space="preserve">          С.С. </w:t>
      </w:r>
      <w:proofErr w:type="spellStart"/>
      <w:r w:rsidRPr="0043618D">
        <w:rPr>
          <w:b/>
          <w:bCs/>
          <w:color w:val="0033CC"/>
          <w:sz w:val="36"/>
          <w:szCs w:val="36"/>
        </w:rPr>
        <w:t>Курдюмов</w:t>
      </w:r>
      <w:proofErr w:type="spellEnd"/>
    </w:p>
    <w:p w:rsidR="006858F9" w:rsidRDefault="006858F9" w:rsidP="00F06FEC">
      <w:pPr>
        <w:rPr>
          <w:b/>
          <w:bCs/>
          <w:color w:val="0033CC"/>
          <w:sz w:val="36"/>
          <w:szCs w:val="36"/>
        </w:rPr>
      </w:pPr>
    </w:p>
    <w:p w:rsidR="006858F9" w:rsidRDefault="006858F9" w:rsidP="00F06FEC">
      <w:pPr>
        <w:rPr>
          <w:b/>
          <w:bCs/>
          <w:color w:val="0033CC"/>
          <w:sz w:val="36"/>
          <w:szCs w:val="36"/>
        </w:rPr>
      </w:pPr>
    </w:p>
    <w:p w:rsidR="006858F9" w:rsidRDefault="006858F9" w:rsidP="006858F9">
      <w:pPr>
        <w:jc w:val="center"/>
        <w:rPr>
          <w:b/>
          <w:bCs/>
          <w:color w:val="0033CC"/>
          <w:sz w:val="36"/>
          <w:szCs w:val="36"/>
        </w:rPr>
      </w:pPr>
    </w:p>
    <w:p w:rsidR="006858F9" w:rsidRPr="0043618D" w:rsidRDefault="00961CEC" w:rsidP="006858F9">
      <w:pPr>
        <w:jc w:val="center"/>
        <w:rPr>
          <w:color w:val="0033CC"/>
          <w:sz w:val="36"/>
          <w:szCs w:val="36"/>
        </w:rPr>
      </w:pPr>
      <w:r>
        <w:rPr>
          <w:b/>
          <w:bCs/>
          <w:color w:val="0033CC"/>
          <w:sz w:val="36"/>
          <w:szCs w:val="36"/>
        </w:rPr>
        <w:t>2020</w:t>
      </w:r>
      <w:r w:rsidR="006858F9">
        <w:rPr>
          <w:b/>
          <w:bCs/>
          <w:color w:val="0033CC"/>
          <w:sz w:val="36"/>
          <w:szCs w:val="36"/>
        </w:rPr>
        <w:t xml:space="preserve"> год</w:t>
      </w:r>
    </w:p>
    <w:p w:rsidR="00CF3B4B" w:rsidRDefault="002D6740"/>
    <w:sectPr w:rsidR="00CF3B4B" w:rsidSect="002E5138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FEC"/>
    <w:rsid w:val="00003A61"/>
    <w:rsid w:val="00011A1C"/>
    <w:rsid w:val="000404BC"/>
    <w:rsid w:val="00052310"/>
    <w:rsid w:val="000527F1"/>
    <w:rsid w:val="00076DB0"/>
    <w:rsid w:val="00085A78"/>
    <w:rsid w:val="00097F6A"/>
    <w:rsid w:val="000B1D07"/>
    <w:rsid w:val="000B6885"/>
    <w:rsid w:val="000C4E62"/>
    <w:rsid w:val="000D09A5"/>
    <w:rsid w:val="000E2A6A"/>
    <w:rsid w:val="000F2EE1"/>
    <w:rsid w:val="00105A99"/>
    <w:rsid w:val="00115DA1"/>
    <w:rsid w:val="001236DA"/>
    <w:rsid w:val="00135FC1"/>
    <w:rsid w:val="0015191F"/>
    <w:rsid w:val="0018247C"/>
    <w:rsid w:val="0018597D"/>
    <w:rsid w:val="00194135"/>
    <w:rsid w:val="001A7C4E"/>
    <w:rsid w:val="001B13B8"/>
    <w:rsid w:val="001C0AB2"/>
    <w:rsid w:val="001C5263"/>
    <w:rsid w:val="002156B9"/>
    <w:rsid w:val="00224CCD"/>
    <w:rsid w:val="00264D1E"/>
    <w:rsid w:val="002666AD"/>
    <w:rsid w:val="00276F83"/>
    <w:rsid w:val="002A3145"/>
    <w:rsid w:val="002B254A"/>
    <w:rsid w:val="002B58B2"/>
    <w:rsid w:val="002D6740"/>
    <w:rsid w:val="002E5138"/>
    <w:rsid w:val="002F4679"/>
    <w:rsid w:val="003212E5"/>
    <w:rsid w:val="003621C9"/>
    <w:rsid w:val="00363B72"/>
    <w:rsid w:val="00387150"/>
    <w:rsid w:val="003B3F09"/>
    <w:rsid w:val="003B530C"/>
    <w:rsid w:val="003C1755"/>
    <w:rsid w:val="003F5C09"/>
    <w:rsid w:val="004123C2"/>
    <w:rsid w:val="00415019"/>
    <w:rsid w:val="00425257"/>
    <w:rsid w:val="00425E79"/>
    <w:rsid w:val="0043618D"/>
    <w:rsid w:val="004643D2"/>
    <w:rsid w:val="004921FB"/>
    <w:rsid w:val="00494F7E"/>
    <w:rsid w:val="004B0016"/>
    <w:rsid w:val="004C2804"/>
    <w:rsid w:val="004D0C11"/>
    <w:rsid w:val="0050209A"/>
    <w:rsid w:val="00516EF6"/>
    <w:rsid w:val="0052041A"/>
    <w:rsid w:val="005227D2"/>
    <w:rsid w:val="00522CA6"/>
    <w:rsid w:val="005762C5"/>
    <w:rsid w:val="00586864"/>
    <w:rsid w:val="00595E74"/>
    <w:rsid w:val="005D0B06"/>
    <w:rsid w:val="005E659D"/>
    <w:rsid w:val="005F69FD"/>
    <w:rsid w:val="0060788E"/>
    <w:rsid w:val="00614879"/>
    <w:rsid w:val="00655BA6"/>
    <w:rsid w:val="00673AF4"/>
    <w:rsid w:val="006858F9"/>
    <w:rsid w:val="006A132B"/>
    <w:rsid w:val="006C2BE3"/>
    <w:rsid w:val="006F6423"/>
    <w:rsid w:val="00706798"/>
    <w:rsid w:val="007177A7"/>
    <w:rsid w:val="007255EB"/>
    <w:rsid w:val="007B7FBA"/>
    <w:rsid w:val="007C59FA"/>
    <w:rsid w:val="007D2AF7"/>
    <w:rsid w:val="007E6A52"/>
    <w:rsid w:val="008010B2"/>
    <w:rsid w:val="008012D9"/>
    <w:rsid w:val="008026F6"/>
    <w:rsid w:val="00847FA2"/>
    <w:rsid w:val="008500BD"/>
    <w:rsid w:val="00850164"/>
    <w:rsid w:val="00870B62"/>
    <w:rsid w:val="00870EC8"/>
    <w:rsid w:val="00895AC3"/>
    <w:rsid w:val="008C5C7E"/>
    <w:rsid w:val="009074B2"/>
    <w:rsid w:val="00924B75"/>
    <w:rsid w:val="0093473F"/>
    <w:rsid w:val="00937A0F"/>
    <w:rsid w:val="00961CEC"/>
    <w:rsid w:val="00962D60"/>
    <w:rsid w:val="00983254"/>
    <w:rsid w:val="00996EE4"/>
    <w:rsid w:val="009B02AB"/>
    <w:rsid w:val="009B6C8B"/>
    <w:rsid w:val="009C65EB"/>
    <w:rsid w:val="009D35DB"/>
    <w:rsid w:val="009F17FB"/>
    <w:rsid w:val="009F2159"/>
    <w:rsid w:val="009F6666"/>
    <w:rsid w:val="00A44FAC"/>
    <w:rsid w:val="00A5337C"/>
    <w:rsid w:val="00A62CB7"/>
    <w:rsid w:val="00A805FB"/>
    <w:rsid w:val="00A92158"/>
    <w:rsid w:val="00AA3FE4"/>
    <w:rsid w:val="00AB6FA7"/>
    <w:rsid w:val="00AB7CBB"/>
    <w:rsid w:val="00AE56E1"/>
    <w:rsid w:val="00AE7A5D"/>
    <w:rsid w:val="00AF49DC"/>
    <w:rsid w:val="00AF5FE1"/>
    <w:rsid w:val="00AF7927"/>
    <w:rsid w:val="00B06ED1"/>
    <w:rsid w:val="00B132E6"/>
    <w:rsid w:val="00B23393"/>
    <w:rsid w:val="00B24FDC"/>
    <w:rsid w:val="00B33584"/>
    <w:rsid w:val="00B53DF6"/>
    <w:rsid w:val="00B663B7"/>
    <w:rsid w:val="00B806E3"/>
    <w:rsid w:val="00BB6BBA"/>
    <w:rsid w:val="00BC0BA7"/>
    <w:rsid w:val="00BE1E9D"/>
    <w:rsid w:val="00C02EA8"/>
    <w:rsid w:val="00C05A93"/>
    <w:rsid w:val="00C14741"/>
    <w:rsid w:val="00C451F7"/>
    <w:rsid w:val="00C60A54"/>
    <w:rsid w:val="00C6272D"/>
    <w:rsid w:val="00C66FE7"/>
    <w:rsid w:val="00C97A4C"/>
    <w:rsid w:val="00CA2B1A"/>
    <w:rsid w:val="00CB71C7"/>
    <w:rsid w:val="00CD757D"/>
    <w:rsid w:val="00D01267"/>
    <w:rsid w:val="00D1044C"/>
    <w:rsid w:val="00D169C6"/>
    <w:rsid w:val="00D226D6"/>
    <w:rsid w:val="00D3012A"/>
    <w:rsid w:val="00D34097"/>
    <w:rsid w:val="00D65E65"/>
    <w:rsid w:val="00DC03F4"/>
    <w:rsid w:val="00DC292B"/>
    <w:rsid w:val="00DE7E8A"/>
    <w:rsid w:val="00DF2C34"/>
    <w:rsid w:val="00E03FD0"/>
    <w:rsid w:val="00E16A23"/>
    <w:rsid w:val="00E32C86"/>
    <w:rsid w:val="00E4348A"/>
    <w:rsid w:val="00E53E7A"/>
    <w:rsid w:val="00E54CAB"/>
    <w:rsid w:val="00E559DF"/>
    <w:rsid w:val="00E760B1"/>
    <w:rsid w:val="00E95D7E"/>
    <w:rsid w:val="00EC1600"/>
    <w:rsid w:val="00ED769F"/>
    <w:rsid w:val="00EF3554"/>
    <w:rsid w:val="00F06FEC"/>
    <w:rsid w:val="00F23945"/>
    <w:rsid w:val="00F255F0"/>
    <w:rsid w:val="00F2591D"/>
    <w:rsid w:val="00F27147"/>
    <w:rsid w:val="00F44DD2"/>
    <w:rsid w:val="00F51963"/>
    <w:rsid w:val="00F5437F"/>
    <w:rsid w:val="00F92523"/>
    <w:rsid w:val="00FD502E"/>
    <w:rsid w:val="00FD590B"/>
    <w:rsid w:val="00FF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E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832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3254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amilo</cp:lastModifiedBy>
  <cp:revision>58</cp:revision>
  <dcterms:created xsi:type="dcterms:W3CDTF">2017-05-15T06:56:00Z</dcterms:created>
  <dcterms:modified xsi:type="dcterms:W3CDTF">2020-05-20T16:50:00Z</dcterms:modified>
</cp:coreProperties>
</file>